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9B7D2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IN1438r</w:t>
      </w:r>
      <w:bookmarkStart w:id="0" w:name="_GoBack"/>
      <w:bookmarkEnd w:id="0"/>
    </w:p>
    <w:p w:rsidR="00D74AEA" w:rsidRDefault="009B7D2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949F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B7D2A">
        <w:rPr>
          <w:rFonts w:ascii="Arial" w:hAnsi="Arial" w:cs="Arial"/>
          <w:bCs/>
        </w:rPr>
        <w:t>Location Is Everything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11DD1" w:rsidRPr="008949FC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949FC">
        <w:rPr>
          <w:rFonts w:ascii="Arial" w:hAnsi="Arial" w:cs="Arial"/>
          <w:bCs/>
        </w:rPr>
        <w:t>Ascension Island, a tropical paradise halfway between Brazil and Africa, is the new home for</w:t>
      </w:r>
      <w:r w:rsidR="00927E31">
        <w:rPr>
          <w:rFonts w:ascii="Arial" w:hAnsi="Arial" w:cs="Arial"/>
          <w:bCs/>
        </w:rPr>
        <w:t xml:space="preserve"> a</w:t>
      </w:r>
      <w:r w:rsidR="008949FC">
        <w:rPr>
          <w:rFonts w:ascii="Arial" w:hAnsi="Arial" w:cs="Arial"/>
          <w:bCs/>
        </w:rPr>
        <w:t xml:space="preserve"> brand new NASA telescope.  And in this case, location is everything!</w:t>
      </w:r>
    </w:p>
    <w:p w:rsidR="009E3029" w:rsidRDefault="009E3029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D74AEA" w:rsidRDefault="008604D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949FC">
        <w:rPr>
          <w:rFonts w:ascii="Arial" w:hAnsi="Arial" w:cs="Arial"/>
          <w:bCs/>
          <w:color w:val="030005"/>
        </w:rPr>
        <w:t>The NASA/Air Force Research Laboratory</w:t>
      </w:r>
      <w:r w:rsidR="00044FB0">
        <w:rPr>
          <w:rFonts w:ascii="Arial" w:hAnsi="Arial" w:cs="Arial"/>
          <w:bCs/>
          <w:color w:val="030005"/>
        </w:rPr>
        <w:t xml:space="preserve"> on Ascension Island</w:t>
      </w:r>
      <w:r w:rsidR="008949FC">
        <w:rPr>
          <w:rFonts w:ascii="Arial" w:hAnsi="Arial" w:cs="Arial"/>
          <w:bCs/>
          <w:color w:val="030005"/>
        </w:rPr>
        <w:t xml:space="preserve"> </w:t>
      </w:r>
      <w:r w:rsidR="00044FB0">
        <w:rPr>
          <w:rFonts w:ascii="Arial" w:hAnsi="Arial" w:cs="Arial"/>
          <w:bCs/>
          <w:color w:val="030005"/>
        </w:rPr>
        <w:t xml:space="preserve">now houses a </w:t>
      </w:r>
      <w:r w:rsidR="008949FC">
        <w:rPr>
          <w:rFonts w:ascii="Arial" w:hAnsi="Arial" w:cs="Arial"/>
          <w:bCs/>
          <w:color w:val="030005"/>
        </w:rPr>
        <w:t>telescope with a very special mission – to track fast moving orbital space debris and predict the risk it poses to spacecraft, Earth, and the International Space Station.</w:t>
      </w:r>
    </w:p>
    <w:p w:rsidR="008949FC" w:rsidRDefault="008949FC" w:rsidP="009E3029">
      <w:pPr>
        <w:pStyle w:val="Standard"/>
        <w:rPr>
          <w:rFonts w:ascii="Arial" w:hAnsi="Arial" w:cs="Arial"/>
          <w:bCs/>
          <w:color w:val="030005"/>
        </w:rPr>
      </w:pPr>
    </w:p>
    <w:p w:rsidR="00044FB0" w:rsidRDefault="008949FC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With more than seven thousand metric tons and millions of individual pieces of space junk orbiting Earth, tracking the debris is essential.  </w:t>
      </w:r>
    </w:p>
    <w:p w:rsidR="00044FB0" w:rsidRDefault="00044FB0" w:rsidP="009E3029">
      <w:pPr>
        <w:pStyle w:val="Standard"/>
        <w:rPr>
          <w:rFonts w:ascii="Arial" w:hAnsi="Arial" w:cs="Arial"/>
          <w:bCs/>
          <w:color w:val="030005"/>
        </w:rPr>
      </w:pPr>
    </w:p>
    <w:p w:rsidR="00044FB0" w:rsidRDefault="00927E31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Because</w:t>
      </w:r>
      <w:r w:rsidR="00044FB0">
        <w:rPr>
          <w:rFonts w:ascii="Arial" w:hAnsi="Arial" w:cs="Arial"/>
          <w:bCs/>
          <w:color w:val="030005"/>
        </w:rPr>
        <w:t xml:space="preserve"> o</w:t>
      </w:r>
      <w:r w:rsidR="008949FC">
        <w:rPr>
          <w:rFonts w:ascii="Arial" w:hAnsi="Arial" w:cs="Arial"/>
          <w:bCs/>
          <w:color w:val="030005"/>
        </w:rPr>
        <w:t>rbital debris move</w:t>
      </w:r>
      <w:r w:rsidR="00044FB0">
        <w:rPr>
          <w:rFonts w:ascii="Arial" w:hAnsi="Arial" w:cs="Arial"/>
          <w:bCs/>
          <w:color w:val="030005"/>
        </w:rPr>
        <w:t>s</w:t>
      </w:r>
      <w:r w:rsidR="008949FC">
        <w:rPr>
          <w:rFonts w:ascii="Arial" w:hAnsi="Arial" w:cs="Arial"/>
          <w:bCs/>
          <w:color w:val="030005"/>
        </w:rPr>
        <w:t xml:space="preserve"> </w:t>
      </w:r>
      <w:r w:rsidR="00044FB0">
        <w:rPr>
          <w:rFonts w:ascii="Arial" w:hAnsi="Arial" w:cs="Arial"/>
          <w:bCs/>
          <w:color w:val="030005"/>
        </w:rPr>
        <w:t>much</w:t>
      </w:r>
      <w:r w:rsidR="008949FC">
        <w:rPr>
          <w:rFonts w:ascii="Arial" w:hAnsi="Arial" w:cs="Arial"/>
          <w:bCs/>
          <w:color w:val="030005"/>
        </w:rPr>
        <w:t xml:space="preserve"> faster than a sniper’</w:t>
      </w:r>
      <w:r>
        <w:rPr>
          <w:rFonts w:ascii="Arial" w:hAnsi="Arial" w:cs="Arial"/>
          <w:bCs/>
          <w:color w:val="030005"/>
        </w:rPr>
        <w:t>s bullet,</w:t>
      </w:r>
      <w:r w:rsidR="008949FC">
        <w:rPr>
          <w:rFonts w:ascii="Arial" w:hAnsi="Arial" w:cs="Arial"/>
          <w:bCs/>
          <w:color w:val="030005"/>
        </w:rPr>
        <w:t xml:space="preserve"> even a small piece can destroy satellites or spacecraft on impact.  But</w:t>
      </w:r>
      <w:r w:rsidR="00044FB0">
        <w:rPr>
          <w:rFonts w:ascii="Arial" w:hAnsi="Arial" w:cs="Arial"/>
          <w:bCs/>
          <w:color w:val="030005"/>
        </w:rPr>
        <w:t xml:space="preserve"> the telescope</w:t>
      </w:r>
      <w:r w:rsidR="008949FC">
        <w:rPr>
          <w:rFonts w:ascii="Arial" w:hAnsi="Arial" w:cs="Arial"/>
          <w:bCs/>
          <w:color w:val="030005"/>
        </w:rPr>
        <w:t xml:space="preserve"> has a unique feature, a double horseshoe mount, </w:t>
      </w:r>
      <w:r>
        <w:rPr>
          <w:rFonts w:ascii="Arial" w:hAnsi="Arial" w:cs="Arial"/>
          <w:bCs/>
          <w:color w:val="030005"/>
        </w:rPr>
        <w:t>designed to track</w:t>
      </w:r>
      <w:r w:rsidR="008949FC">
        <w:rPr>
          <w:rFonts w:ascii="Arial" w:hAnsi="Arial" w:cs="Arial"/>
          <w:bCs/>
          <w:color w:val="030005"/>
        </w:rPr>
        <w:t xml:space="preserve"> fast moving </w:t>
      </w:r>
      <w:r>
        <w:rPr>
          <w:rFonts w:ascii="Arial" w:hAnsi="Arial" w:cs="Arial"/>
          <w:bCs/>
          <w:color w:val="030005"/>
        </w:rPr>
        <w:t>objects</w:t>
      </w:r>
      <w:r w:rsidR="008949FC">
        <w:rPr>
          <w:rFonts w:ascii="Arial" w:hAnsi="Arial" w:cs="Arial"/>
          <w:bCs/>
          <w:color w:val="030005"/>
        </w:rPr>
        <w:t xml:space="preserve">.  </w:t>
      </w:r>
    </w:p>
    <w:p w:rsidR="00044FB0" w:rsidRDefault="00044FB0" w:rsidP="009E3029">
      <w:pPr>
        <w:pStyle w:val="Standard"/>
        <w:rPr>
          <w:rFonts w:ascii="Arial" w:hAnsi="Arial" w:cs="Arial"/>
          <w:bCs/>
          <w:color w:val="030005"/>
        </w:rPr>
      </w:pPr>
    </w:p>
    <w:p w:rsidR="009E3029" w:rsidRDefault="00927E31" w:rsidP="009E302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color w:val="030005"/>
        </w:rPr>
        <w:t xml:space="preserve">The team from NASA Johnson Space Center, who remotely operate the telescope, will now have eyes on a previous blind spot, giving scientists a more comprehensive view of the debris environment; ultimately making the telescope’s island home the perfect spot to monitor space junk.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B5E" w:rsidRDefault="00354B5E">
      <w:r>
        <w:separator/>
      </w:r>
    </w:p>
  </w:endnote>
  <w:endnote w:type="continuationSeparator" w:id="0">
    <w:p w:rsidR="00354B5E" w:rsidRDefault="0035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B5E" w:rsidRDefault="00354B5E">
      <w:r>
        <w:rPr>
          <w:color w:val="000000"/>
        </w:rPr>
        <w:separator/>
      </w:r>
    </w:p>
  </w:footnote>
  <w:footnote w:type="continuationSeparator" w:id="0">
    <w:p w:rsidR="00354B5E" w:rsidRDefault="00354B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44FB0"/>
    <w:rsid w:val="00091A9C"/>
    <w:rsid w:val="000F484B"/>
    <w:rsid w:val="001269C2"/>
    <w:rsid w:val="00153B3D"/>
    <w:rsid w:val="00167F3B"/>
    <w:rsid w:val="0023745F"/>
    <w:rsid w:val="0028091D"/>
    <w:rsid w:val="002C0A2F"/>
    <w:rsid w:val="002E4471"/>
    <w:rsid w:val="00354B5E"/>
    <w:rsid w:val="00423F8A"/>
    <w:rsid w:val="004A3847"/>
    <w:rsid w:val="00511DD1"/>
    <w:rsid w:val="006F461E"/>
    <w:rsid w:val="007A0017"/>
    <w:rsid w:val="007C4E63"/>
    <w:rsid w:val="007F70FE"/>
    <w:rsid w:val="00807877"/>
    <w:rsid w:val="00846102"/>
    <w:rsid w:val="008604D3"/>
    <w:rsid w:val="008949FC"/>
    <w:rsid w:val="008A7A57"/>
    <w:rsid w:val="00927E31"/>
    <w:rsid w:val="00967D06"/>
    <w:rsid w:val="009B7D2A"/>
    <w:rsid w:val="009E3029"/>
    <w:rsid w:val="00A23E05"/>
    <w:rsid w:val="00A56627"/>
    <w:rsid w:val="00CA4EA9"/>
    <w:rsid w:val="00D40C45"/>
    <w:rsid w:val="00D74AEA"/>
    <w:rsid w:val="00DA1589"/>
    <w:rsid w:val="00DD0CF8"/>
    <w:rsid w:val="00E02103"/>
    <w:rsid w:val="00E12F7E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2017-02-27T17:20:00Z</dcterms:created>
  <dcterms:modified xsi:type="dcterms:W3CDTF">2017-02-27T17:20:00Z</dcterms:modified>
</cp:coreProperties>
</file>